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65" w:rsidRPr="00C97150" w:rsidRDefault="00C94DF1" w:rsidP="00764165">
      <w:pPr>
        <w:pStyle w:val="Prrafodelista"/>
        <w:rPr>
          <w:rFonts w:ascii="Arial" w:hAnsi="Arial" w:cs="Arial"/>
          <w:b/>
        </w:rPr>
      </w:pPr>
      <w:r w:rsidRPr="00C97150">
        <w:rPr>
          <w:rFonts w:ascii="Arial" w:hAnsi="Arial" w:cs="Arial"/>
          <w:b/>
        </w:rPr>
        <w:t>ENZIMAS</w:t>
      </w:r>
    </w:p>
    <w:p w:rsidR="00C94DF1" w:rsidRPr="00764165" w:rsidRDefault="00C94DF1" w:rsidP="00764165">
      <w:pPr>
        <w:rPr>
          <w:rFonts w:ascii="Arial" w:hAnsi="Arial" w:cs="Arial"/>
        </w:rPr>
      </w:pPr>
    </w:p>
    <w:p w:rsidR="00C1049D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eastAsia="+mn-ea" w:hAnsi="Arial" w:cs="Arial"/>
        </w:rPr>
        <w:t xml:space="preserve">Generalidades. </w:t>
      </w:r>
    </w:p>
    <w:p w:rsidR="00C1049D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hAnsi="Arial" w:cs="Arial"/>
        </w:rPr>
        <w:t>Holoenzima</w:t>
      </w:r>
    </w:p>
    <w:p w:rsidR="00C94DF1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hAnsi="Arial" w:cs="Arial"/>
        </w:rPr>
        <w:t>Apoenzima</w:t>
      </w:r>
    </w:p>
    <w:p w:rsidR="00C94DF1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eastAsia="+mn-ea" w:hAnsi="Arial" w:cs="Arial"/>
        </w:rPr>
        <w:t>Clasificación</w:t>
      </w:r>
    </w:p>
    <w:p w:rsidR="00C94DF1" w:rsidRPr="00764165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eastAsia="+mn-ea" w:hAnsi="Arial" w:cs="Arial"/>
        </w:rPr>
        <w:t>Nomenclatura</w:t>
      </w:r>
    </w:p>
    <w:p w:rsidR="00C94DF1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eastAsia="+mn-ea" w:hAnsi="Arial" w:cs="Arial"/>
        </w:rPr>
        <w:t xml:space="preserve">Modo de acción de las enzimas. </w:t>
      </w:r>
    </w:p>
    <w:p w:rsidR="00C94DF1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eastAsia="+mn-ea" w:hAnsi="Arial" w:cs="Arial"/>
        </w:rPr>
        <w:t xml:space="preserve">Cinética de las reacciones simples catalizadas por enzimas. Ecuación de Michaelis-Menten. </w:t>
      </w:r>
    </w:p>
    <w:p w:rsidR="00C94DF1" w:rsidRPr="00764165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eastAsia="+mn-ea" w:hAnsi="Arial" w:cs="Arial"/>
        </w:rPr>
      </w:pPr>
      <w:r w:rsidRPr="00764165">
        <w:rPr>
          <w:rFonts w:ascii="Arial" w:eastAsia="+mn-ea" w:hAnsi="Arial" w:cs="Arial"/>
        </w:rPr>
        <w:t>Actividad enzimática. Unidades. Cuantificación de la actividad enzimática.</w:t>
      </w:r>
    </w:p>
    <w:p w:rsidR="00C97150" w:rsidRPr="00C97150" w:rsidRDefault="00C97150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eastAsia="+mn-ea" w:hAnsi="Arial" w:cs="Arial"/>
        </w:rPr>
        <w:t>Factores que afectan la cinética enzimática.  Inhibidores enzimáticos.</w:t>
      </w:r>
    </w:p>
    <w:p w:rsidR="00C1049D" w:rsidRPr="00C97150" w:rsidRDefault="00C97150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C97150">
        <w:rPr>
          <w:rFonts w:ascii="Arial" w:eastAsia="+mn-ea" w:hAnsi="Arial" w:cs="Arial"/>
        </w:rPr>
        <w:t>Regulación de la catálisis enzimática.</w:t>
      </w:r>
    </w:p>
    <w:p w:rsidR="00C1049D" w:rsidRPr="00764165" w:rsidRDefault="00C1049D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hAnsi="Arial" w:cs="Arial"/>
        </w:rPr>
        <w:t>Metaloenzimas</w:t>
      </w:r>
    </w:p>
    <w:p w:rsidR="00C94DF1" w:rsidRPr="00764165" w:rsidRDefault="00C94DF1" w:rsidP="00764165">
      <w:pPr>
        <w:rPr>
          <w:rFonts w:ascii="Arial" w:hAnsi="Arial" w:cs="Arial"/>
        </w:rPr>
      </w:pPr>
    </w:p>
    <w:p w:rsidR="00C94DF1" w:rsidRPr="00C97150" w:rsidRDefault="00764165" w:rsidP="00764165">
      <w:pPr>
        <w:pStyle w:val="Prrafodelista"/>
        <w:rPr>
          <w:rFonts w:ascii="Arial" w:eastAsia="+mn-ea" w:hAnsi="Arial" w:cs="Arial"/>
          <w:b/>
        </w:rPr>
      </w:pPr>
      <w:r w:rsidRPr="00C97150">
        <w:rPr>
          <w:rFonts w:ascii="Arial" w:eastAsia="+mn-ea" w:hAnsi="Arial" w:cs="Arial"/>
          <w:b/>
        </w:rPr>
        <w:t>COENZIMAS</w:t>
      </w:r>
    </w:p>
    <w:p w:rsidR="00C97150" w:rsidRPr="00764165" w:rsidRDefault="00C97150" w:rsidP="00C57F10">
      <w:pPr>
        <w:pStyle w:val="Prrafodelista"/>
        <w:ind w:left="0"/>
        <w:rPr>
          <w:rFonts w:ascii="Arial" w:eastAsia="+mn-ea" w:hAnsi="Arial" w:cs="Arial"/>
        </w:rPr>
      </w:pPr>
    </w:p>
    <w:p w:rsid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764165">
        <w:rPr>
          <w:rFonts w:ascii="Arial" w:hAnsi="Arial" w:cs="Arial"/>
        </w:rPr>
        <w:t>Grupo prostético</w:t>
      </w:r>
    </w:p>
    <w:p w:rsidR="00C94DF1" w:rsidRPr="00C97150" w:rsidRDefault="00C94DF1" w:rsidP="00C57F10">
      <w:pPr>
        <w:pStyle w:val="Prrafodelista"/>
        <w:numPr>
          <w:ilvl w:val="0"/>
          <w:numId w:val="5"/>
        </w:numPr>
        <w:ind w:left="426"/>
        <w:rPr>
          <w:rFonts w:ascii="Arial" w:hAnsi="Arial" w:cs="Arial"/>
        </w:rPr>
      </w:pPr>
      <w:r w:rsidRPr="00C97150">
        <w:rPr>
          <w:rFonts w:ascii="Arial" w:hAnsi="Arial" w:cs="Arial"/>
        </w:rPr>
        <w:t>Coenzimas más comunes (vitaminas)</w:t>
      </w:r>
    </w:p>
    <w:p w:rsidR="00C94DF1" w:rsidRPr="00764165" w:rsidRDefault="00C94DF1" w:rsidP="00764165"/>
    <w:p w:rsidR="00C94DF1" w:rsidRPr="00C97150" w:rsidRDefault="00C97150" w:rsidP="00C97150">
      <w:pPr>
        <w:spacing w:after="240" w:line="300" w:lineRule="atLeast"/>
        <w:ind w:left="709"/>
        <w:jc w:val="both"/>
        <w:rPr>
          <w:rFonts w:ascii="Arial" w:hAnsi="Arial" w:cs="Arial"/>
          <w:b/>
          <w:noProof w:val="0"/>
        </w:rPr>
      </w:pPr>
      <w:r w:rsidRPr="00C97150">
        <w:rPr>
          <w:rFonts w:ascii="Arial" w:hAnsi="Arial" w:cs="Arial"/>
          <w:b/>
          <w:noProof w:val="0"/>
        </w:rPr>
        <w:t>CUESTIONARIO DE APLICACIÓN Y AUTOEVALUACIÓN</w:t>
      </w:r>
    </w:p>
    <w:p w:rsidR="00C94DF1" w:rsidRPr="00764165" w:rsidRDefault="00C94DF1" w:rsidP="001E4694">
      <w:pPr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contextualSpacing/>
        <w:rPr>
          <w:rFonts w:ascii="Arial" w:hAnsi="Arial" w:cs="Arial"/>
        </w:rPr>
      </w:pPr>
      <w:r w:rsidRPr="00764165">
        <w:rPr>
          <w:rFonts w:ascii="Arial" w:hAnsi="Arial" w:cs="Arial"/>
        </w:rPr>
        <w:t>Defina  cenzima, holoenzima y apoenzima.</w:t>
      </w:r>
    </w:p>
    <w:p w:rsidR="00C94DF1" w:rsidRPr="00764165" w:rsidRDefault="00C94DF1" w:rsidP="001E4694">
      <w:pPr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contextualSpacing/>
        <w:rPr>
          <w:rFonts w:ascii="Arial" w:hAnsi="Arial" w:cs="Arial"/>
        </w:rPr>
      </w:pPr>
      <w:r w:rsidRPr="00764165">
        <w:rPr>
          <w:rFonts w:ascii="Arial" w:hAnsi="Arial" w:cs="Arial"/>
        </w:rPr>
        <w:t>Explique las diferencias entre apoenzimas y coenzimas.</w:t>
      </w:r>
    </w:p>
    <w:p w:rsidR="00C94DF1" w:rsidRPr="00764165" w:rsidRDefault="00C94DF1" w:rsidP="001E4694">
      <w:pPr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contextualSpacing/>
        <w:rPr>
          <w:rFonts w:ascii="Arial" w:hAnsi="Arial" w:cs="Arial"/>
        </w:rPr>
      </w:pPr>
      <w:r w:rsidRPr="00764165">
        <w:rPr>
          <w:rFonts w:ascii="Arial" w:hAnsi="Arial" w:cs="Arial"/>
        </w:rPr>
        <w:t>Indique la relación que existe entre coenzima y vitamina.¿ Cómo actúan las coenzimas? Ejemplos</w:t>
      </w:r>
    </w:p>
    <w:p w:rsidR="001E4694" w:rsidRDefault="00C94DF1" w:rsidP="00BE255F">
      <w:pPr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contextualSpacing/>
        <w:rPr>
          <w:rFonts w:ascii="Arial" w:hAnsi="Arial" w:cs="Arial"/>
        </w:rPr>
      </w:pPr>
      <w:r w:rsidRPr="001E4694">
        <w:rPr>
          <w:rFonts w:ascii="Arial" w:hAnsi="Arial" w:cs="Arial"/>
        </w:rPr>
        <w:t>¿Cuáles son los componentes que forman la molécula de: NAD</w:t>
      </w:r>
      <w:r w:rsidR="00C97150" w:rsidRPr="001E4694">
        <w:rPr>
          <w:rFonts w:ascii="Arial" w:hAnsi="Arial" w:cs="Arial"/>
        </w:rPr>
        <w:t>+</w:t>
      </w:r>
      <w:r w:rsidRPr="001E4694">
        <w:rPr>
          <w:rFonts w:ascii="Arial" w:hAnsi="Arial" w:cs="Arial"/>
        </w:rPr>
        <w:t>,  NADP</w:t>
      </w:r>
      <w:r w:rsidR="00C97150" w:rsidRPr="001E4694">
        <w:rPr>
          <w:rFonts w:ascii="Arial" w:hAnsi="Arial" w:cs="Arial"/>
        </w:rPr>
        <w:t>+</w:t>
      </w:r>
      <w:r w:rsidRPr="001E4694">
        <w:rPr>
          <w:rFonts w:ascii="Arial" w:hAnsi="Arial" w:cs="Arial"/>
        </w:rPr>
        <w:t>, FAD y FAD</w:t>
      </w:r>
      <w:r w:rsidR="00C97150" w:rsidRPr="001E4694">
        <w:rPr>
          <w:rFonts w:ascii="Arial" w:hAnsi="Arial" w:cs="Arial"/>
        </w:rPr>
        <w:t>H2</w:t>
      </w:r>
      <w:r w:rsidRPr="001E4694">
        <w:rPr>
          <w:rFonts w:ascii="Arial" w:hAnsi="Arial" w:cs="Arial"/>
        </w:rPr>
        <w:t>?</w:t>
      </w:r>
    </w:p>
    <w:p w:rsidR="00E94565" w:rsidRPr="001E4694" w:rsidRDefault="00E94565" w:rsidP="00BE255F">
      <w:pPr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contextualSpacing/>
        <w:rPr>
          <w:rFonts w:ascii="Arial" w:hAnsi="Arial" w:cs="Arial"/>
        </w:rPr>
      </w:pPr>
      <w:bookmarkStart w:id="0" w:name="_GoBack"/>
      <w:bookmarkEnd w:id="0"/>
      <w:r w:rsidRPr="001E4694">
        <w:rPr>
          <w:rFonts w:ascii="Arial" w:hAnsi="Arial" w:cs="Arial"/>
        </w:rPr>
        <w:t>Defina enzima. Nombre tres de sus propiedades más importantes.</w:t>
      </w:r>
    </w:p>
    <w:p w:rsidR="00E94565" w:rsidRDefault="00E9456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Investigue sobre la función de las ribozimas.</w:t>
      </w:r>
    </w:p>
    <w:p w:rsidR="00E94565" w:rsidRDefault="00E9456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Identifique la ubicación celular de las enzimas y cite ejemplos.</w:t>
      </w:r>
    </w:p>
    <w:p w:rsidR="00E94565" w:rsidRDefault="00E9456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Explique la diferencia entre cofactor, coenzima y grupo prostético.</w:t>
      </w:r>
    </w:p>
    <w:p w:rsidR="00E94565" w:rsidRDefault="00E9456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Distinga entre holoenzima y apoenzima, y sitio activo y sitio alostérico.</w:t>
      </w:r>
    </w:p>
    <w:p w:rsidR="00AD7C95" w:rsidRDefault="00E9456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Clasi</w:t>
      </w:r>
      <w:r w:rsidR="00AD7C95">
        <w:rPr>
          <w:rFonts w:ascii="Arial" w:hAnsi="Arial" w:cs="Arial"/>
        </w:rPr>
        <w:t>fique las enzimas y nombre dos ejemplos de cada grupo.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¿Qué es un efector alostérico</w:t>
      </w:r>
      <w:r w:rsidR="004A55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cómo actúa?</w:t>
      </w:r>
    </w:p>
    <w:p w:rsidR="00C94DF1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¿A qué se denomina complejo enzima- sustrato?</w:t>
      </w:r>
    </w:p>
    <w:p w:rsidR="00AD7C95" w:rsidRDefault="004A5574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¿Qué son las is</w:t>
      </w:r>
      <w:r w:rsidR="00AD7C95">
        <w:rPr>
          <w:rFonts w:ascii="Arial" w:hAnsi="Arial" w:cs="Arial"/>
        </w:rPr>
        <w:t>oenzimas? Ejemplifique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¿Qué importante enzima hidrolítica se encuentra en la saliva? Nombre pH, sustrato, productos en los que actúa. Averigüe sobre su isoenzima.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¿A qué se denomina enzimas de oxidorreducción? Ejemplifique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¿De qué factores depende la velocidad de una reacción catalizada enzimáticamente si se mantienen constantes el pH y la temperatura?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Investigue qué es y cómo se interpreta el coeficiente de temperatura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Explique de qué modo afecta las variaciones de pH a la actividad enzimática. Grafique actividad enzimática vs pH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Defina km y Vmáx. Graficar actividad enzimática vs concentración de sustrato.</w:t>
      </w:r>
    </w:p>
    <w:p w:rsidR="00AD7C95" w:rsidRDefault="00AD7C95" w:rsidP="001E4694">
      <w:pPr>
        <w:pStyle w:val="Prrafodelista"/>
        <w:numPr>
          <w:ilvl w:val="0"/>
          <w:numId w:val="7"/>
        </w:numPr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Cómo interpretaría una Km elevada, con respecto a la afinidad de la enzima por el sustrato.</w:t>
      </w:r>
    </w:p>
    <w:p w:rsidR="00AD7C95" w:rsidRDefault="00AD7C95" w:rsidP="001E4694">
      <w:pPr>
        <w:pStyle w:val="Prrafodelista"/>
        <w:numPr>
          <w:ilvl w:val="0"/>
          <w:numId w:val="7"/>
        </w:numPr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Grafique y explique actividad enzimática vs temperatura.</w:t>
      </w:r>
    </w:p>
    <w:p w:rsidR="00AD7C95" w:rsidRDefault="00AD7C95" w:rsidP="001E4694">
      <w:pPr>
        <w:pStyle w:val="Prrafodelista"/>
        <w:numPr>
          <w:ilvl w:val="0"/>
          <w:numId w:val="7"/>
        </w:numPr>
        <w:tabs>
          <w:tab w:val="clear" w:pos="360"/>
          <w:tab w:val="num" w:pos="567"/>
        </w:tabs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Explique las variaciones de la actividad enzimática con respecto a la variación de la concentración de enzima, manteniendo constante las otras variables.</w:t>
      </w:r>
    </w:p>
    <w:p w:rsidR="00AD7C95" w:rsidRDefault="00AD7C95" w:rsidP="001E4694">
      <w:pPr>
        <w:pStyle w:val="Prrafodelista"/>
        <w:numPr>
          <w:ilvl w:val="0"/>
          <w:numId w:val="7"/>
        </w:numPr>
        <w:spacing w:before="240" w:after="24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5574">
        <w:rPr>
          <w:rFonts w:ascii="Arial" w:hAnsi="Arial" w:cs="Arial"/>
        </w:rPr>
        <w:t>Distinga</w:t>
      </w:r>
      <w:r>
        <w:rPr>
          <w:rFonts w:ascii="Arial" w:hAnsi="Arial" w:cs="Arial"/>
        </w:rPr>
        <w:t xml:space="preserve"> entre los distintos tipos de inhibiciones reversibles de la actividad enzimática.</w:t>
      </w:r>
    </w:p>
    <w:p w:rsidR="00AD7C95" w:rsidRPr="004A5574" w:rsidRDefault="00AD7C95" w:rsidP="004A5574">
      <w:pPr>
        <w:spacing w:after="60"/>
        <w:rPr>
          <w:rFonts w:ascii="Arial" w:hAnsi="Arial" w:cs="Arial"/>
        </w:rPr>
      </w:pPr>
    </w:p>
    <w:p w:rsidR="00C94DF1" w:rsidRDefault="00C94DF1" w:rsidP="00C94DF1">
      <w:pPr>
        <w:spacing w:after="60"/>
        <w:rPr>
          <w:rFonts w:ascii="Arial" w:hAnsi="Arial" w:cs="Arial"/>
        </w:rPr>
      </w:pPr>
    </w:p>
    <w:p w:rsidR="00C94DF1" w:rsidRPr="00C94DF1" w:rsidRDefault="00C94DF1" w:rsidP="00C97150">
      <w:pPr>
        <w:spacing w:after="120" w:line="300" w:lineRule="atLeast"/>
        <w:ind w:left="709"/>
        <w:rPr>
          <w:rFonts w:ascii="Arial" w:hAnsi="Arial" w:cs="Arial"/>
          <w:b/>
        </w:rPr>
      </w:pPr>
      <w:r w:rsidRPr="00C94DF1">
        <w:rPr>
          <w:rFonts w:ascii="Arial" w:hAnsi="Arial" w:cs="Arial"/>
          <w:b/>
        </w:rPr>
        <w:t>BIBLIOGRAFÍA</w:t>
      </w:r>
    </w:p>
    <w:p w:rsidR="00C57F10" w:rsidRDefault="00C57F10" w:rsidP="00C57F10">
      <w:pPr>
        <w:spacing w:after="120"/>
        <w:ind w:left="360"/>
        <w:rPr>
          <w:rFonts w:ascii="Arial" w:hAnsi="Arial" w:cs="Arial"/>
        </w:rPr>
      </w:pPr>
    </w:p>
    <w:p w:rsidR="00C94DF1" w:rsidRPr="00C94DF1" w:rsidRDefault="00C94DF1" w:rsidP="00C57F10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C94DF1">
        <w:rPr>
          <w:rFonts w:ascii="Arial" w:hAnsi="Arial" w:cs="Arial"/>
        </w:rPr>
        <w:t>Blanco, A. Química Biológica.  Ed. El Ateneo. 7ª Edición - 2002</w:t>
      </w:r>
    </w:p>
    <w:p w:rsidR="00C94DF1" w:rsidRPr="00C94DF1" w:rsidRDefault="00C94DF1" w:rsidP="00C57F10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C94DF1">
        <w:rPr>
          <w:rFonts w:ascii="Arial" w:hAnsi="Arial" w:cs="Arial"/>
        </w:rPr>
        <w:t>Niemeyer. Bioquímica. Ed. Intermédica. Cap.10. pág. 116- 164 – 1974.</w:t>
      </w:r>
    </w:p>
    <w:p w:rsidR="00C94DF1" w:rsidRDefault="00C94DF1" w:rsidP="00C57F10">
      <w:pPr>
        <w:numPr>
          <w:ilvl w:val="0"/>
          <w:numId w:val="8"/>
        </w:numPr>
        <w:spacing w:after="120"/>
      </w:pPr>
      <w:r w:rsidRPr="00C94DF1">
        <w:rPr>
          <w:rFonts w:ascii="Arial" w:hAnsi="Arial" w:cs="Arial"/>
        </w:rPr>
        <w:t>Koolman- Rohm. Bioquímica . Texto y Atlas. Ed. Panamericana.3º Edición. 2004</w:t>
      </w:r>
    </w:p>
    <w:sectPr w:rsidR="00C94DF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94" w:rsidRDefault="001E4694" w:rsidP="001E4694">
      <w:r>
        <w:separator/>
      </w:r>
    </w:p>
  </w:endnote>
  <w:endnote w:type="continuationSeparator" w:id="0">
    <w:p w:rsidR="001E4694" w:rsidRDefault="001E4694" w:rsidP="001E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94" w:rsidRDefault="001E4694" w:rsidP="001E4694">
      <w:r>
        <w:separator/>
      </w:r>
    </w:p>
  </w:footnote>
  <w:footnote w:type="continuationSeparator" w:id="0">
    <w:p w:rsidR="001E4694" w:rsidRDefault="001E4694" w:rsidP="001E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94" w:rsidRDefault="001E4694" w:rsidP="001E4694">
    <w:pPr>
      <w:pStyle w:val="Prrafodelista"/>
      <w:ind w:left="0"/>
      <w:jc w:val="center"/>
      <w:rPr>
        <w:rFonts w:ascii="Arial" w:hAnsi="Arial" w:cs="Arial"/>
        <w:sz w:val="28"/>
        <w:szCs w:val="28"/>
      </w:rPr>
    </w:pPr>
    <w:proofErr w:type="spellStart"/>
    <w:r w:rsidRPr="00C57F10">
      <w:rPr>
        <w:rFonts w:ascii="Arial" w:hAnsi="Arial" w:cs="Arial"/>
        <w:sz w:val="28"/>
        <w:szCs w:val="28"/>
      </w:rPr>
      <w:t>UNCuyo</w:t>
    </w:r>
    <w:proofErr w:type="spellEnd"/>
    <w:r w:rsidRPr="00C57F10">
      <w:rPr>
        <w:rFonts w:ascii="Arial" w:hAnsi="Arial" w:cs="Arial"/>
        <w:sz w:val="28"/>
        <w:szCs w:val="28"/>
      </w:rPr>
      <w:t>-Fac</w:t>
    </w:r>
    <w:r>
      <w:rPr>
        <w:rFonts w:ascii="Arial" w:hAnsi="Arial" w:cs="Arial"/>
        <w:sz w:val="28"/>
        <w:szCs w:val="28"/>
      </w:rPr>
      <w:t>ultad</w:t>
    </w:r>
    <w:r w:rsidRPr="00C57F10">
      <w:rPr>
        <w:rFonts w:ascii="Arial" w:hAnsi="Arial" w:cs="Arial"/>
        <w:sz w:val="28"/>
        <w:szCs w:val="28"/>
      </w:rPr>
      <w:t xml:space="preserve"> de Odontología-</w:t>
    </w:r>
  </w:p>
  <w:p w:rsidR="001E4694" w:rsidRPr="00C57F10" w:rsidRDefault="001E4694" w:rsidP="001E4694">
    <w:pPr>
      <w:pStyle w:val="Prrafodelista"/>
      <w:ind w:left="0"/>
      <w:jc w:val="center"/>
      <w:rPr>
        <w:rFonts w:ascii="Arial" w:hAnsi="Arial" w:cs="Arial"/>
        <w:sz w:val="28"/>
        <w:szCs w:val="28"/>
      </w:rPr>
    </w:pPr>
    <w:r w:rsidRPr="00C57F10">
      <w:rPr>
        <w:rFonts w:ascii="Arial" w:hAnsi="Arial" w:cs="Arial"/>
        <w:sz w:val="28"/>
        <w:szCs w:val="28"/>
      </w:rPr>
      <w:t>Bioquímica General y Estomatológica-</w:t>
    </w:r>
    <w:r>
      <w:rPr>
        <w:rFonts w:ascii="Arial" w:hAnsi="Arial" w:cs="Arial"/>
        <w:sz w:val="28"/>
        <w:szCs w:val="28"/>
      </w:rPr>
      <w:t>2017</w:t>
    </w:r>
  </w:p>
  <w:p w:rsidR="001E4694" w:rsidRDefault="001E4694">
    <w:pPr>
      <w:pStyle w:val="Encabezado"/>
    </w:pPr>
  </w:p>
  <w:p w:rsidR="001E4694" w:rsidRDefault="001E4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DDB"/>
    <w:multiLevelType w:val="multilevel"/>
    <w:tmpl w:val="603446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6020EB1"/>
    <w:multiLevelType w:val="multilevel"/>
    <w:tmpl w:val="3B1E7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D06498E"/>
    <w:multiLevelType w:val="hybridMultilevel"/>
    <w:tmpl w:val="30BE520C"/>
    <w:lvl w:ilvl="0" w:tplc="2C0A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45481845"/>
    <w:multiLevelType w:val="hybridMultilevel"/>
    <w:tmpl w:val="99003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E0548"/>
    <w:multiLevelType w:val="multilevel"/>
    <w:tmpl w:val="9D32F1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1E96206"/>
    <w:multiLevelType w:val="multilevel"/>
    <w:tmpl w:val="6002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7DC04D1"/>
    <w:multiLevelType w:val="hybridMultilevel"/>
    <w:tmpl w:val="F6A848F8"/>
    <w:lvl w:ilvl="0" w:tplc="122807B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FE01F4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7E60E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B8C714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620E6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DF6E4A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7A096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6DA194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C4413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E971AA"/>
    <w:multiLevelType w:val="hybridMultilevel"/>
    <w:tmpl w:val="A00EDEE8"/>
    <w:lvl w:ilvl="0" w:tplc="122807B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F1"/>
    <w:rsid w:val="001E4694"/>
    <w:rsid w:val="004A5574"/>
    <w:rsid w:val="00764165"/>
    <w:rsid w:val="007E067A"/>
    <w:rsid w:val="00A3796F"/>
    <w:rsid w:val="00AD7C95"/>
    <w:rsid w:val="00C1049D"/>
    <w:rsid w:val="00C57F10"/>
    <w:rsid w:val="00C94DF1"/>
    <w:rsid w:val="00C97150"/>
    <w:rsid w:val="00E9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F14AD1-8ED9-4CDD-8A0D-5DEC69D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F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DF1"/>
    <w:pPr>
      <w:ind w:left="720"/>
      <w:contextualSpacing/>
    </w:pPr>
    <w:rPr>
      <w:noProof w:val="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E46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694"/>
    <w:rPr>
      <w:rFonts w:ascii="Times New Roman" w:eastAsia="Times New Roman" w:hAnsi="Times New Roman" w:cs="Times New Roman"/>
      <w:noProof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E46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694"/>
    <w:rPr>
      <w:rFonts w:ascii="Times New Roman" w:eastAsia="Times New Roman" w:hAnsi="Times New Roman" w:cs="Times New Roman"/>
      <w:noProof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bioquimica</dc:creator>
  <cp:keywords/>
  <dc:description/>
  <cp:lastModifiedBy>betiana salassa</cp:lastModifiedBy>
  <cp:revision>2</cp:revision>
  <dcterms:created xsi:type="dcterms:W3CDTF">2017-05-11T15:21:00Z</dcterms:created>
  <dcterms:modified xsi:type="dcterms:W3CDTF">2017-05-11T15:21:00Z</dcterms:modified>
</cp:coreProperties>
</file>